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7A" w:rsidRPr="00F65C7A" w:rsidRDefault="00F65C7A" w:rsidP="00F65C7A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5C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Государственное бюджетное дошкольное образовательное учреждение компенсирующего вида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Pr="00F65C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«Детский сад «Солнышко»</w:t>
      </w:r>
    </w:p>
    <w:p w:rsidR="00F65C7A" w:rsidRPr="00F65C7A" w:rsidRDefault="00F65C7A" w:rsidP="00F65C7A">
      <w:pPr>
        <w:rPr>
          <w:rFonts w:ascii="Calibri" w:eastAsia="Calibri" w:hAnsi="Calibri" w:cs="Times New Roman"/>
          <w:color w:val="000000" w:themeColor="text1"/>
        </w:rPr>
      </w:pPr>
    </w:p>
    <w:p w:rsidR="00F65C7A" w:rsidRDefault="00F65C7A" w:rsidP="00F65C7A">
      <w:pPr>
        <w:rPr>
          <w:rFonts w:ascii="Calibri" w:eastAsia="Calibri" w:hAnsi="Calibri" w:cs="Times New Roman"/>
          <w:color w:val="000000" w:themeColor="text1"/>
        </w:rPr>
      </w:pPr>
    </w:p>
    <w:p w:rsidR="00B34BB0" w:rsidRDefault="00B34BB0" w:rsidP="00F65C7A">
      <w:pPr>
        <w:rPr>
          <w:rFonts w:ascii="Calibri" w:eastAsia="Calibri" w:hAnsi="Calibri" w:cs="Times New Roman"/>
          <w:color w:val="000000" w:themeColor="text1"/>
        </w:rPr>
      </w:pPr>
    </w:p>
    <w:p w:rsidR="00B34BB0" w:rsidRDefault="00B34BB0" w:rsidP="00F65C7A">
      <w:pPr>
        <w:rPr>
          <w:rFonts w:ascii="Calibri" w:eastAsia="Calibri" w:hAnsi="Calibri" w:cs="Times New Roman"/>
          <w:color w:val="000000" w:themeColor="text1"/>
        </w:rPr>
      </w:pPr>
    </w:p>
    <w:p w:rsidR="00B34BB0" w:rsidRPr="00F65C7A" w:rsidRDefault="00B34BB0" w:rsidP="00F65C7A">
      <w:pPr>
        <w:rPr>
          <w:rFonts w:ascii="Calibri" w:eastAsia="Calibri" w:hAnsi="Calibri" w:cs="Times New Roman"/>
          <w:color w:val="000000" w:themeColor="text1"/>
        </w:rPr>
      </w:pPr>
    </w:p>
    <w:p w:rsidR="00F65C7A" w:rsidRPr="00F65C7A" w:rsidRDefault="00F65C7A" w:rsidP="00F65C7A">
      <w:pPr>
        <w:rPr>
          <w:rFonts w:ascii="Calibri" w:eastAsia="Calibri" w:hAnsi="Calibri" w:cs="Times New Roman"/>
          <w:color w:val="000000" w:themeColor="text1"/>
        </w:rPr>
      </w:pPr>
    </w:p>
    <w:p w:rsidR="00F65C7A" w:rsidRDefault="00F65C7A" w:rsidP="00F65C7A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56"/>
          <w:szCs w:val="56"/>
        </w:rPr>
      </w:pPr>
      <w:r w:rsidRPr="00B34BB0">
        <w:rPr>
          <w:rFonts w:ascii="Times New Roman" w:eastAsia="Calibri" w:hAnsi="Times New Roman" w:cs="Times New Roman"/>
          <w:color w:val="000000" w:themeColor="text1"/>
          <w:sz w:val="56"/>
          <w:szCs w:val="56"/>
        </w:rPr>
        <w:t>Журнал учета консультаций с родителями</w:t>
      </w:r>
    </w:p>
    <w:p w:rsidR="00F65C7A" w:rsidRPr="00B34BB0" w:rsidRDefault="00B34BB0" w:rsidP="00B34BB0">
      <w:pPr>
        <w:tabs>
          <w:tab w:val="left" w:pos="3300"/>
          <w:tab w:val="center" w:pos="4677"/>
        </w:tabs>
        <w:spacing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4"/>
          <w:szCs w:val="44"/>
        </w:rPr>
      </w:pPr>
      <w:r w:rsidRPr="00B34BB0">
        <w:rPr>
          <w:rFonts w:ascii="Times New Roman" w:eastAsia="Calibri" w:hAnsi="Times New Roman" w:cs="Times New Roman"/>
          <w:color w:val="000000" w:themeColor="text1"/>
          <w:sz w:val="44"/>
          <w:szCs w:val="44"/>
        </w:rPr>
        <w:t>на  2024 – 2025 учебный год</w:t>
      </w:r>
    </w:p>
    <w:p w:rsidR="00F65C7A" w:rsidRPr="00F65C7A" w:rsidRDefault="00F65C7A" w:rsidP="00F65C7A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65C7A" w:rsidRPr="00F65C7A" w:rsidRDefault="00F65C7A" w:rsidP="00F65C7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5C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педагог-психолог:</w:t>
      </w:r>
    </w:p>
    <w:p w:rsidR="00F65C7A" w:rsidRPr="00F65C7A" w:rsidRDefault="00F65C7A" w:rsidP="00F65C7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Даньшина В.И.</w:t>
      </w:r>
      <w:r w:rsidRPr="00F65C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F65C7A" w:rsidRPr="00F65C7A" w:rsidRDefault="00F65C7A" w:rsidP="00F65C7A">
      <w:pPr>
        <w:rPr>
          <w:rFonts w:ascii="Calibri" w:eastAsia="Calibri" w:hAnsi="Calibri" w:cs="Times New Roman"/>
          <w:color w:val="000000" w:themeColor="text1"/>
        </w:rPr>
      </w:pPr>
    </w:p>
    <w:p w:rsidR="00F65C7A" w:rsidRPr="00F65C7A" w:rsidRDefault="00F65C7A" w:rsidP="00F65C7A">
      <w:pPr>
        <w:rPr>
          <w:rFonts w:ascii="Calibri" w:eastAsia="Calibri" w:hAnsi="Calibri" w:cs="Times New Roman"/>
          <w:color w:val="000000" w:themeColor="text1"/>
        </w:rPr>
      </w:pPr>
    </w:p>
    <w:p w:rsidR="00F65C7A" w:rsidRPr="00F65C7A" w:rsidRDefault="00F65C7A" w:rsidP="00F65C7A">
      <w:pPr>
        <w:rPr>
          <w:rFonts w:ascii="Calibri" w:eastAsia="Calibri" w:hAnsi="Calibri" w:cs="Times New Roman"/>
          <w:color w:val="000000" w:themeColor="text1"/>
        </w:rPr>
      </w:pPr>
    </w:p>
    <w:p w:rsidR="00F65C7A" w:rsidRPr="00F65C7A" w:rsidRDefault="00F65C7A" w:rsidP="00F65C7A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65C7A" w:rsidRPr="00F65C7A" w:rsidRDefault="00F65C7A" w:rsidP="00F65C7A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65C7A" w:rsidRPr="00F65C7A" w:rsidRDefault="00F65C7A" w:rsidP="00F65C7A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5C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Владикавказ</w:t>
      </w:r>
    </w:p>
    <w:tbl>
      <w:tblPr>
        <w:tblStyle w:val="a3"/>
        <w:tblpPr w:leftFromText="180" w:rightFromText="180" w:vertAnchor="page" w:horzAnchor="margin" w:tblpY="916"/>
        <w:tblW w:w="14786" w:type="dxa"/>
        <w:tblLook w:val="04A0" w:firstRow="1" w:lastRow="0" w:firstColumn="1" w:lastColumn="0" w:noHBand="0" w:noVBand="1"/>
      </w:tblPr>
      <w:tblGrid>
        <w:gridCol w:w="1483"/>
        <w:gridCol w:w="2689"/>
        <w:gridCol w:w="4441"/>
        <w:gridCol w:w="3828"/>
        <w:gridCol w:w="2345"/>
      </w:tblGrid>
      <w:tr w:rsidR="00F65C7A" w:rsidRPr="00B34BB0" w:rsidTr="00F65C7A">
        <w:tc>
          <w:tcPr>
            <w:tcW w:w="1483" w:type="dxa"/>
          </w:tcPr>
          <w:p w:rsidR="00F65C7A" w:rsidRPr="00B34BB0" w:rsidRDefault="00F65C7A" w:rsidP="00F65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B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689" w:type="dxa"/>
          </w:tcPr>
          <w:p w:rsidR="00F65C7A" w:rsidRPr="00B34BB0" w:rsidRDefault="00F65C7A" w:rsidP="00F65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BB0">
              <w:rPr>
                <w:rFonts w:ascii="Times New Roman" w:hAnsi="Times New Roman" w:cs="Times New Roman"/>
                <w:b/>
                <w:sz w:val="24"/>
                <w:szCs w:val="24"/>
              </w:rPr>
              <w:t>Ф.И.О. родителя (законного представителя)</w:t>
            </w:r>
          </w:p>
        </w:tc>
        <w:tc>
          <w:tcPr>
            <w:tcW w:w="4441" w:type="dxa"/>
          </w:tcPr>
          <w:p w:rsidR="00F65C7A" w:rsidRPr="00B34BB0" w:rsidRDefault="00F65C7A" w:rsidP="00F65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BB0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консультации</w:t>
            </w:r>
          </w:p>
        </w:tc>
        <w:tc>
          <w:tcPr>
            <w:tcW w:w="3828" w:type="dxa"/>
          </w:tcPr>
          <w:p w:rsidR="00F65C7A" w:rsidRPr="00B34BB0" w:rsidRDefault="00F65C7A" w:rsidP="00F65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B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консультации и рекомендации</w:t>
            </w:r>
          </w:p>
        </w:tc>
        <w:tc>
          <w:tcPr>
            <w:tcW w:w="2345" w:type="dxa"/>
          </w:tcPr>
          <w:p w:rsidR="00F65C7A" w:rsidRPr="00B34BB0" w:rsidRDefault="00F65C7A" w:rsidP="00F65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BB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11.09.24г.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Ботоева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на тему: </w:t>
            </w:r>
          </w:p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 Адаптация детей раннего возраста к условиям ДОУ»»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Родителям нужно уделять особое внимание новому этапу в жизни ребенка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16.09.24г.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Мисиков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на тему: </w:t>
            </w:r>
          </w:p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 Адаптация детей раннего возраста к условиям ДОУ»»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Родителям нужно уделять особое внимание новому этапу в жизни ребенка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18.09.24г.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Антонова Е.</w:t>
            </w:r>
          </w:p>
          <w:p w:rsidR="00F65C7A" w:rsidRPr="00F65C7A" w:rsidRDefault="00F65C7A" w:rsidP="00F65C7A">
            <w:pPr>
              <w:rPr>
                <w:rFonts w:ascii="Times New Roman" w:hAnsi="Times New Roman" w:cs="Times New Roman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Алборова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Мастер </w:t>
            </w:r>
            <w:proofErr w:type="gram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ласс «Роль пальчиковой гимнастики у детей раннего возраста».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Методичка по теме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23.09.24г.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Болбас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«Эмоциональная привязанность ребенка к матери».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6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Тренинг по теме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25.09.2</w:t>
            </w:r>
            <w:r w:rsidR="00B34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Сидамонова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«Эмоциональная привязанность ребенка к матери».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6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Тренинг по теме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30.09.24г.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Федоров А.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 В семье аллергия (психологические аспекты)».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Методический материал по теме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01.10.24г.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 В семье аллергия (психологические аспекты)».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Методический материал по теме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06.10.24г.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 В семье аллергия (психологические аспекты)».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Методический материал по теме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rPr>
          <w:trHeight w:val="646"/>
        </w:trPr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08.10.24г.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Каргинова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Ссоры при ребенке. 14 советов родителям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Методический материал по теме.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12.10.24г.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Федорова М.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6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Агрессивный ребенок, как помочь родителю</w:t>
            </w:r>
            <w:proofErr w:type="gram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Методический материал по теме.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13.10.24г.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Терещенко</w:t>
            </w:r>
            <w:proofErr w:type="gram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spellEnd"/>
            <w:proofErr w:type="gramEnd"/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« Агрессивный ребенок, как помочь родителю».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Методический материал по теме.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15.10.24г.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Антонова А.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«Развитие мелкой моторики (стихотворные тексты)».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Методический материал по теме.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20.10.24г.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 К.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«Счастливый родитель, успешный ребенок»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Беседа по теме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22.10.24г.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Наниева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«Развитие мелкой моторики (стихотворные тексты)».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Методический материал по теме.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27.10.24г.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мелкой моторики 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(стихотворные тексты)».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 материал по теме.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29.10.24г.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Болбас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«Как правильно хвалить ребенка»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05.11.24г.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Терещенко М.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 Как справится с агрессией у ребенка»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екомендации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07.11.24г.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Каргинова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«Счастливый родитель, успешный ребенок»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Беседа по теме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12.11.24г.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Антонова Л.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«Счастливый родитель, успешный ребенок»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Беседа по теме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14.11.24г.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Ботоева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 Агрессия и ребенок. Как помочь родителю справиться»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Беседа по теме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19.11.24г.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Газзаева О.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«Как правильно хвалить ребенка»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Беседа по теме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21.11.24г.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«Как правильно хвалить ребенка»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Беседа по теме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26.11.24г.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Багаев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 З.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«Разный темперамент, разная эмоциональность»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28.11.24г.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Наниева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«Разный темперамент, разная эмоциональность»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05.12.24г.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Федорова М.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Мастер-класс « Правила дома»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08.12.24г.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Хугаева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Мастер-класс « Правила дома»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09.12.24г.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Болбас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Мастер-класс « Правила дома»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10.12.24г.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Терещенко Е.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 Как бороться со страхами ребенка»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16.12.24г.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Антонова Л.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 Как бороться со страхами ребенка»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17.12.24г.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Хугаева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«Разный темперамент, разная эмоциональность»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18.12.24г.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Федорова М.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 Развитие мелкой моторики.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19.12.24г.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«Песочная терапия».</w:t>
            </w:r>
          </w:p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65C7A" w:rsidRPr="00F65C7A" w:rsidRDefault="00F65C7A" w:rsidP="00F65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5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родителям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5C7A" w:rsidRPr="00F65C7A" w:rsidTr="00B34BB0">
        <w:trPr>
          <w:trHeight w:val="428"/>
        </w:trPr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20.12.24г.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 К.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«Песочная терапия».</w:t>
            </w:r>
          </w:p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65C7A" w:rsidRPr="00F65C7A" w:rsidRDefault="00F65C7A" w:rsidP="00F65C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5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родителям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23.12.24г.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Болбас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«Роль отца в воспитании ребенка».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24.12.24г.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Наниева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</w:rPr>
            </w:pPr>
            <w:r w:rsidRPr="00F6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«Роль отца в воспитании ребенка».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rPr>
          <w:trHeight w:val="580"/>
        </w:trPr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25.12.24г.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Федорова М.</w:t>
            </w:r>
          </w:p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</w:rPr>
            </w:pPr>
            <w:r w:rsidRPr="00F6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«Роль отца в воспитании ребенка».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26.12.24г.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«Роль отца в воспитании ребенка».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7A" w:rsidRPr="00F65C7A" w:rsidTr="00F65C7A">
        <w:tc>
          <w:tcPr>
            <w:tcW w:w="1483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27.12.24г.</w:t>
            </w:r>
          </w:p>
        </w:tc>
        <w:tc>
          <w:tcPr>
            <w:tcW w:w="2689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Болбас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4441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раннего возраста».</w:t>
            </w:r>
          </w:p>
        </w:tc>
        <w:tc>
          <w:tcPr>
            <w:tcW w:w="3828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2345" w:type="dxa"/>
          </w:tcPr>
          <w:p w:rsidR="00F65C7A" w:rsidRPr="00F65C7A" w:rsidRDefault="00F65C7A" w:rsidP="00F6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B0" w:rsidRPr="00F65C7A" w:rsidTr="00F65C7A">
        <w:tc>
          <w:tcPr>
            <w:tcW w:w="1483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21.01.25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9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41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«Как правильно хвалить ребенка»</w:t>
            </w:r>
          </w:p>
        </w:tc>
        <w:tc>
          <w:tcPr>
            <w:tcW w:w="3828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Беседа по теме</w:t>
            </w:r>
          </w:p>
        </w:tc>
        <w:tc>
          <w:tcPr>
            <w:tcW w:w="2345" w:type="dxa"/>
          </w:tcPr>
          <w:p w:rsidR="00B34BB0" w:rsidRPr="00F65C7A" w:rsidRDefault="00B34BB0" w:rsidP="00B34BB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4BB0" w:rsidRPr="00F65C7A" w:rsidTr="00F65C7A">
        <w:tc>
          <w:tcPr>
            <w:tcW w:w="1483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9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Багаев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 З.</w:t>
            </w:r>
          </w:p>
        </w:tc>
        <w:tc>
          <w:tcPr>
            <w:tcW w:w="4441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«Разный темперамент, разная эмоциональность»</w:t>
            </w:r>
          </w:p>
        </w:tc>
        <w:tc>
          <w:tcPr>
            <w:tcW w:w="3828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345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B0" w:rsidRPr="00F65C7A" w:rsidTr="00F65C7A">
        <w:tc>
          <w:tcPr>
            <w:tcW w:w="1483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9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Наниева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4441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«Разный темперамент, разная эмоциональность»</w:t>
            </w:r>
          </w:p>
        </w:tc>
        <w:tc>
          <w:tcPr>
            <w:tcW w:w="3828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345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34BB0" w:rsidRPr="00F65C7A" w:rsidTr="00F65C7A">
        <w:tc>
          <w:tcPr>
            <w:tcW w:w="1483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9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Федорова М.</w:t>
            </w:r>
          </w:p>
        </w:tc>
        <w:tc>
          <w:tcPr>
            <w:tcW w:w="4441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Мастер-класс « Правила дома»</w:t>
            </w:r>
          </w:p>
        </w:tc>
        <w:tc>
          <w:tcPr>
            <w:tcW w:w="3828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2345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B0" w:rsidRPr="00F65C7A" w:rsidTr="00F65C7A">
        <w:tc>
          <w:tcPr>
            <w:tcW w:w="1483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9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Хугаева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41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Мастер-класс « Правила дома»</w:t>
            </w:r>
          </w:p>
        </w:tc>
        <w:tc>
          <w:tcPr>
            <w:tcW w:w="3828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2345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B0" w:rsidRPr="00F65C7A" w:rsidTr="00F65C7A">
        <w:tc>
          <w:tcPr>
            <w:tcW w:w="1483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09.02.25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9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Болбас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4441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Мастер-класс « Правила дома»</w:t>
            </w:r>
          </w:p>
        </w:tc>
        <w:tc>
          <w:tcPr>
            <w:tcW w:w="3828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2345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B0" w:rsidRPr="00F65C7A" w:rsidTr="00F65C7A">
        <w:tc>
          <w:tcPr>
            <w:tcW w:w="1483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9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Терещенко Е.</w:t>
            </w:r>
          </w:p>
        </w:tc>
        <w:tc>
          <w:tcPr>
            <w:tcW w:w="4441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 Как бороться со страхами ребенка»</w:t>
            </w:r>
          </w:p>
        </w:tc>
        <w:tc>
          <w:tcPr>
            <w:tcW w:w="3828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2345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B0" w:rsidRPr="00F65C7A" w:rsidTr="00F65C7A">
        <w:tc>
          <w:tcPr>
            <w:tcW w:w="1483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16.02.25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9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Антонова Л.</w:t>
            </w:r>
          </w:p>
        </w:tc>
        <w:tc>
          <w:tcPr>
            <w:tcW w:w="4441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 Как бороться со страхами ребенка»</w:t>
            </w:r>
          </w:p>
        </w:tc>
        <w:tc>
          <w:tcPr>
            <w:tcW w:w="3828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2345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B0" w:rsidRPr="00F65C7A" w:rsidTr="00CA23CC">
        <w:tc>
          <w:tcPr>
            <w:tcW w:w="1483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9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Федоров А.</w:t>
            </w:r>
          </w:p>
        </w:tc>
        <w:tc>
          <w:tcPr>
            <w:tcW w:w="4441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 В семье аллергия (психологические аспекты)».</w:t>
            </w:r>
          </w:p>
        </w:tc>
        <w:tc>
          <w:tcPr>
            <w:tcW w:w="3828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Методический материал по теме</w:t>
            </w:r>
          </w:p>
        </w:tc>
        <w:tc>
          <w:tcPr>
            <w:tcW w:w="2345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B0" w:rsidRPr="00F65C7A" w:rsidTr="00CA23CC">
        <w:tc>
          <w:tcPr>
            <w:tcW w:w="1483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9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4441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 В семье аллергия (психологические аспекты)».</w:t>
            </w:r>
          </w:p>
        </w:tc>
        <w:tc>
          <w:tcPr>
            <w:tcW w:w="3828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Методический материал по теме</w:t>
            </w:r>
          </w:p>
        </w:tc>
        <w:tc>
          <w:tcPr>
            <w:tcW w:w="2345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B0" w:rsidRPr="00F65C7A" w:rsidTr="00CA23CC">
        <w:tc>
          <w:tcPr>
            <w:tcW w:w="1483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9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441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 В семье аллергия (психологические аспекты)».</w:t>
            </w:r>
          </w:p>
        </w:tc>
        <w:tc>
          <w:tcPr>
            <w:tcW w:w="3828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Методический материал по теме</w:t>
            </w:r>
          </w:p>
        </w:tc>
        <w:tc>
          <w:tcPr>
            <w:tcW w:w="2345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B0" w:rsidRPr="00F65C7A" w:rsidTr="00CA23CC">
        <w:trPr>
          <w:trHeight w:val="646"/>
        </w:trPr>
        <w:tc>
          <w:tcPr>
            <w:tcW w:w="1483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9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Каргинова</w:t>
            </w:r>
            <w:proofErr w:type="spellEnd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4441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Ссоры при ребенке. 14 советов родителям</w:t>
            </w:r>
          </w:p>
        </w:tc>
        <w:tc>
          <w:tcPr>
            <w:tcW w:w="3828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Методический материал по теме.</w:t>
            </w:r>
          </w:p>
        </w:tc>
        <w:tc>
          <w:tcPr>
            <w:tcW w:w="2345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B0" w:rsidRPr="00F65C7A" w:rsidTr="00CA23CC">
        <w:tc>
          <w:tcPr>
            <w:tcW w:w="1483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9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Федорова М.</w:t>
            </w:r>
          </w:p>
        </w:tc>
        <w:tc>
          <w:tcPr>
            <w:tcW w:w="4441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65C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Агрессивный ребенок, как помочь родителю</w:t>
            </w:r>
            <w:proofErr w:type="gram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828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Методический материал по теме.</w:t>
            </w:r>
          </w:p>
        </w:tc>
        <w:tc>
          <w:tcPr>
            <w:tcW w:w="2345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B0" w:rsidRPr="00F65C7A" w:rsidTr="00CA23CC">
        <w:tc>
          <w:tcPr>
            <w:tcW w:w="1483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9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Терещенко</w:t>
            </w:r>
            <w:proofErr w:type="gramStart"/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spellEnd"/>
            <w:proofErr w:type="gramEnd"/>
          </w:p>
        </w:tc>
        <w:tc>
          <w:tcPr>
            <w:tcW w:w="4441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 xml:space="preserve"> « Агрессивный ребенок, как помочь родителю».</w:t>
            </w:r>
          </w:p>
        </w:tc>
        <w:tc>
          <w:tcPr>
            <w:tcW w:w="3828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Методический материал по теме.</w:t>
            </w:r>
          </w:p>
        </w:tc>
        <w:tc>
          <w:tcPr>
            <w:tcW w:w="2345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B0" w:rsidRPr="00F65C7A" w:rsidTr="00CA23CC">
        <w:tc>
          <w:tcPr>
            <w:tcW w:w="1483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9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Антонова А.</w:t>
            </w:r>
          </w:p>
        </w:tc>
        <w:tc>
          <w:tcPr>
            <w:tcW w:w="4441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«Развитие мелкой моторики (стихотворные тексты)».</w:t>
            </w:r>
          </w:p>
        </w:tc>
        <w:tc>
          <w:tcPr>
            <w:tcW w:w="3828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7A">
              <w:rPr>
                <w:rFonts w:ascii="Times New Roman" w:hAnsi="Times New Roman" w:cs="Times New Roman"/>
                <w:sz w:val="24"/>
                <w:szCs w:val="24"/>
              </w:rPr>
              <w:t>Методический материал по теме.</w:t>
            </w:r>
          </w:p>
        </w:tc>
        <w:tc>
          <w:tcPr>
            <w:tcW w:w="2345" w:type="dxa"/>
          </w:tcPr>
          <w:p w:rsidR="00B34BB0" w:rsidRPr="00F65C7A" w:rsidRDefault="00B34BB0" w:rsidP="00B3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593" w:rsidRPr="00F65C7A" w:rsidRDefault="00B34BB0" w:rsidP="00F65C7A">
      <w:bookmarkStart w:id="0" w:name="_GoBack"/>
      <w:bookmarkEnd w:id="0"/>
    </w:p>
    <w:sectPr w:rsidR="00F75593" w:rsidRPr="00F65C7A" w:rsidSect="00F65C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E"/>
    <w:rsid w:val="00110652"/>
    <w:rsid w:val="002A5CBE"/>
    <w:rsid w:val="004F0549"/>
    <w:rsid w:val="005537C5"/>
    <w:rsid w:val="009D6EA8"/>
    <w:rsid w:val="00B34BB0"/>
    <w:rsid w:val="00F6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2025-07-31T14:30:00Z</dcterms:created>
  <dcterms:modified xsi:type="dcterms:W3CDTF">2025-07-31T14:30:00Z</dcterms:modified>
</cp:coreProperties>
</file>